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F4" w:rsidRPr="000B28F4" w:rsidRDefault="000B28F4" w:rsidP="000B28F4">
      <w:pPr>
        <w:rPr>
          <w:rFonts w:ascii="华文中宋" w:eastAsia="华文中宋" w:hAnsi="华文中宋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0B28F4">
        <w:rPr>
          <w:rFonts w:ascii="华文中宋" w:eastAsia="华文中宋" w:hAnsi="华文中宋" w:cs="Times New Roman" w:hint="eastAsia"/>
          <w:bCs/>
          <w:color w:val="000000"/>
          <w:sz w:val="36"/>
          <w:szCs w:val="36"/>
        </w:rPr>
        <w:t>附件2</w:t>
      </w:r>
    </w:p>
    <w:p w:rsidR="000B28F4" w:rsidRPr="000B28F4" w:rsidRDefault="000B28F4" w:rsidP="000B28F4">
      <w:pPr>
        <w:rPr>
          <w:rFonts w:ascii="Times New Roman" w:eastAsia="宋体" w:hAnsi="Times New Roman" w:cs="Times New Roman"/>
          <w:b/>
          <w:bCs/>
          <w:sz w:val="32"/>
          <w:szCs w:val="30"/>
        </w:rPr>
      </w:pPr>
    </w:p>
    <w:p w:rsidR="000B28F4" w:rsidRPr="000B28F4" w:rsidRDefault="000B28F4" w:rsidP="000B28F4">
      <w:pPr>
        <w:spacing w:line="60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0B28F4">
        <w:rPr>
          <w:rFonts w:ascii="Times New Roman" w:eastAsia="黑体" w:hAnsi="Times New Roman" w:cs="Times New Roman" w:hint="eastAsia"/>
          <w:sz w:val="44"/>
          <w:szCs w:val="44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44"/>
          <w:szCs w:val="44"/>
        </w:rPr>
        <w:t>南京特殊教育师范学院教学改革</w:t>
      </w:r>
    </w:p>
    <w:p w:rsidR="000B28F4" w:rsidRPr="000B28F4" w:rsidRDefault="000B28F4" w:rsidP="000B28F4">
      <w:pPr>
        <w:spacing w:beforeLines="100" w:before="312" w:line="600" w:lineRule="exact"/>
        <w:jc w:val="center"/>
        <w:rPr>
          <w:rFonts w:ascii="Times New Roman" w:eastAsia="黑体" w:hAnsi="Times New Roman" w:cs="Times New Roman"/>
          <w:spacing w:val="40"/>
          <w:sz w:val="44"/>
          <w:szCs w:val="44"/>
        </w:rPr>
      </w:pPr>
      <w:r w:rsidRPr="000B28F4">
        <w:rPr>
          <w:rFonts w:ascii="Times New Roman" w:eastAsia="黑体" w:hAnsi="Times New Roman" w:cs="Times New Roman" w:hint="eastAsia"/>
          <w:spacing w:val="40"/>
          <w:sz w:val="44"/>
          <w:szCs w:val="44"/>
        </w:rPr>
        <w:t xml:space="preserve">  </w:t>
      </w:r>
      <w:r w:rsidRPr="000B28F4">
        <w:rPr>
          <w:rFonts w:ascii="Times New Roman" w:eastAsia="黑体" w:hAnsi="Times New Roman" w:cs="Times New Roman" w:hint="eastAsia"/>
          <w:spacing w:val="40"/>
          <w:sz w:val="44"/>
          <w:szCs w:val="44"/>
        </w:rPr>
        <w:t>研究课题申请表</w:t>
      </w:r>
    </w:p>
    <w:p w:rsidR="000B28F4" w:rsidRPr="000B28F4" w:rsidRDefault="000B28F4" w:rsidP="000B28F4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0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0"/>
          <w:u w:val="single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课题名称：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8"/>
          <w:u w:val="single"/>
        </w:rPr>
      </w:pPr>
      <w:r w:rsidRPr="000B28F4">
        <w:rPr>
          <w:rFonts w:ascii="Times New Roman" w:eastAsia="黑体" w:hAnsi="Times New Roman" w:cs="Times New Roman" w:hint="eastAsia"/>
          <w:sz w:val="28"/>
          <w:szCs w:val="20"/>
        </w:rPr>
        <w:t xml:space="preserve">          </w:t>
      </w: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 w:rsidRPr="000B28F4">
        <w:rPr>
          <w:rFonts w:ascii="Times New Roman" w:eastAsia="黑体" w:hAnsi="Times New Roman" w:cs="Times New Roman" w:hint="eastAsia"/>
          <w:sz w:val="28"/>
          <w:szCs w:val="28"/>
        </w:rPr>
        <w:t>课题指南编号：</w:t>
      </w:r>
      <w:r w:rsidRPr="000B28F4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                  </w:t>
      </w:r>
    </w:p>
    <w:p w:rsidR="000B28F4" w:rsidRPr="000B28F4" w:rsidRDefault="000B28F4" w:rsidP="000B28F4">
      <w:pPr>
        <w:spacing w:line="640" w:lineRule="exact"/>
        <w:ind w:firstLineChars="750" w:firstLine="2100"/>
        <w:rPr>
          <w:rFonts w:ascii="Times New Roman" w:eastAsia="黑体" w:hAnsi="Times New Roman" w:cs="Times New Roman"/>
          <w:sz w:val="28"/>
          <w:szCs w:val="28"/>
        </w:rPr>
      </w:pPr>
      <w:r w:rsidRPr="000B28F4">
        <w:rPr>
          <w:rFonts w:ascii="Times New Roman" w:eastAsia="黑体" w:hAnsi="Times New Roman" w:cs="Times New Roman" w:hint="eastAsia"/>
          <w:sz w:val="28"/>
          <w:szCs w:val="28"/>
        </w:rPr>
        <w:t>申报类别：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750" w:firstLine="2100"/>
        <w:rPr>
          <w:rFonts w:ascii="Times New Roman" w:eastAsia="宋体" w:hAnsi="Times New Roman" w:cs="Times New Roman"/>
          <w:szCs w:val="28"/>
        </w:rPr>
      </w:pPr>
      <w:r w:rsidRPr="000B28F4">
        <w:rPr>
          <w:rFonts w:ascii="Times New Roman" w:eastAsia="黑体" w:hAnsi="Times New Roman" w:cs="Times New Roman" w:hint="eastAsia"/>
          <w:sz w:val="28"/>
          <w:szCs w:val="28"/>
        </w:rPr>
        <w:t>课题主持人：</w:t>
      </w:r>
      <w:r w:rsidRPr="000B28F4">
        <w:rPr>
          <w:rFonts w:ascii="Times New Roman" w:eastAsia="宋体" w:hAnsi="Times New Roman" w:cs="Times New Roman" w:hint="eastAsia"/>
          <w:szCs w:val="20"/>
          <w:u w:val="single"/>
        </w:rPr>
        <w:t xml:space="preserve">                            </w:t>
      </w:r>
      <w:r w:rsidRPr="000B28F4">
        <w:rPr>
          <w:rFonts w:ascii="Times New Roman" w:eastAsia="宋体" w:hAnsi="Times New Roman" w:cs="Times New Roman" w:hint="eastAsia"/>
          <w:szCs w:val="20"/>
        </w:rPr>
        <w:t xml:space="preserve">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所在单位：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通讯地址：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邮政编码：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 xml:space="preserve">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联系电话：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tabs>
          <w:tab w:val="left" w:pos="6300"/>
        </w:tabs>
        <w:spacing w:line="640" w:lineRule="exact"/>
        <w:ind w:firstLineChars="200" w:firstLine="560"/>
        <w:rPr>
          <w:rFonts w:ascii="Times New Roman" w:eastAsia="黑体" w:hAnsi="Times New Roman" w:cs="Times New Roman"/>
          <w:sz w:val="28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0"/>
        </w:rPr>
        <w:t xml:space="preserve">           </w:t>
      </w:r>
      <w:r w:rsidRPr="000B28F4">
        <w:rPr>
          <w:rFonts w:ascii="Times New Roman" w:eastAsia="黑体" w:hAnsi="Times New Roman" w:cs="Times New Roman" w:hint="eastAsia"/>
          <w:sz w:val="28"/>
          <w:szCs w:val="20"/>
        </w:rPr>
        <w:t>申请日期：</w:t>
      </w:r>
      <w:r w:rsidRPr="000B28F4">
        <w:rPr>
          <w:rFonts w:ascii="Times New Roman" w:eastAsia="黑体" w:hAnsi="Times New Roman" w:cs="Times New Roman" w:hint="eastAsia"/>
          <w:sz w:val="28"/>
          <w:szCs w:val="20"/>
          <w:u w:val="single"/>
        </w:rPr>
        <w:t xml:space="preserve">                        </w:t>
      </w:r>
    </w:p>
    <w:p w:rsidR="000B28F4" w:rsidRPr="000B28F4" w:rsidRDefault="000B28F4" w:rsidP="000B28F4">
      <w:pPr>
        <w:tabs>
          <w:tab w:val="left" w:pos="6300"/>
        </w:tabs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0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/>
          <w:sz w:val="28"/>
          <w:szCs w:val="20"/>
        </w:rPr>
      </w:pPr>
    </w:p>
    <w:p w:rsidR="000B28F4" w:rsidRPr="000B28F4" w:rsidRDefault="000B28F4" w:rsidP="000B28F4">
      <w:pPr>
        <w:rPr>
          <w:rFonts w:ascii="Times New Roman" w:eastAsia="宋体" w:hAnsi="Times New Roman" w:cs="Courier New"/>
          <w:szCs w:val="21"/>
        </w:rPr>
      </w:pPr>
    </w:p>
    <w:p w:rsidR="000B28F4" w:rsidRPr="000B28F4" w:rsidRDefault="000B28F4" w:rsidP="000B28F4">
      <w:pPr>
        <w:rPr>
          <w:rFonts w:ascii="Times New Roman" w:eastAsia="宋体" w:hAnsi="Times New Roman" w:cs="Courier New"/>
          <w:szCs w:val="21"/>
        </w:rPr>
      </w:pPr>
    </w:p>
    <w:p w:rsidR="000B28F4" w:rsidRPr="000B28F4" w:rsidRDefault="000B28F4" w:rsidP="000B28F4">
      <w:pPr>
        <w:spacing w:line="600" w:lineRule="exact"/>
        <w:ind w:firstLineChars="1000" w:firstLine="3600"/>
        <w:rPr>
          <w:rFonts w:ascii="Times New Roman" w:eastAsia="黑体" w:hAnsi="Times New Roman" w:cs="Times New Roman"/>
          <w:sz w:val="36"/>
          <w:szCs w:val="36"/>
        </w:rPr>
      </w:pPr>
      <w:r w:rsidRPr="000B28F4">
        <w:rPr>
          <w:rFonts w:ascii="Times New Roman" w:eastAsia="黑体" w:hAnsi="Times New Roman" w:cs="Times New Roman" w:hint="eastAsia"/>
          <w:sz w:val="36"/>
          <w:szCs w:val="36"/>
        </w:rPr>
        <w:t>教务处制</w:t>
      </w: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黑体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after="120"/>
        <w:ind w:leftChars="200" w:left="420"/>
        <w:rPr>
          <w:rFonts w:ascii="Times New Roman" w:eastAsia="宋体" w:hAnsi="Calibri" w:cs="Times New Roman"/>
        </w:rPr>
      </w:pPr>
    </w:p>
    <w:p w:rsidR="000B28F4" w:rsidRPr="000B28F4" w:rsidRDefault="000B28F4" w:rsidP="000B28F4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2"/>
        </w:rPr>
      </w:pPr>
      <w:r w:rsidRPr="000B28F4">
        <w:rPr>
          <w:rFonts w:ascii="Times New Roman" w:eastAsia="黑体" w:hAnsi="Times New Roman" w:cs="Times New Roman" w:hint="eastAsia"/>
          <w:sz w:val="36"/>
          <w:szCs w:val="32"/>
        </w:rPr>
        <w:t>填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>写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>要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 xml:space="preserve">  </w:t>
      </w:r>
      <w:r w:rsidRPr="000B28F4">
        <w:rPr>
          <w:rFonts w:ascii="Times New Roman" w:eastAsia="黑体" w:hAnsi="Times New Roman" w:cs="Times New Roman" w:hint="eastAsia"/>
          <w:sz w:val="36"/>
          <w:szCs w:val="32"/>
        </w:rPr>
        <w:t>求</w:t>
      </w: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4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项目名称应简明、准确。</w:t>
      </w:r>
    </w:p>
    <w:p w:rsidR="000B28F4" w:rsidRPr="000B28F4" w:rsidRDefault="000B28F4" w:rsidP="000B28F4">
      <w:pPr>
        <w:spacing w:beforeLines="50" w:before="156" w:line="420" w:lineRule="exact"/>
        <w:ind w:leftChars="371" w:left="779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申报类别填写“重点”、“一般”或“专项课题”。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．每个项目主持人不超过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人。相关材料需经学院（部门）审核，确属真实无误后签署意见，加盖公章。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4.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0B28F4" w:rsidRPr="000B28F4" w:rsidRDefault="000B28F4" w:rsidP="000B28F4">
      <w:pPr>
        <w:spacing w:line="64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5.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有关外文缩写，须注明完整词序及中文含义。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申请表须用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纸，小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号字，双面打印。左侧装订成册。</w:t>
      </w:r>
    </w:p>
    <w:p w:rsidR="000B28F4" w:rsidRPr="000B28F4" w:rsidRDefault="000B28F4" w:rsidP="000B28F4">
      <w:pPr>
        <w:spacing w:line="64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7. 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申请表一式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份。相关证明材料一式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>份（按序装订）。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 w:rsidRPr="000B28F4"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 w:rsidRPr="000B28F4">
        <w:rPr>
          <w:rFonts w:ascii="Times New Roman" w:eastAsia="仿宋_GB2312" w:hAnsi="Times New Roman" w:cs="Times New Roman" w:hint="eastAsia"/>
          <w:sz w:val="32"/>
          <w:szCs w:val="20"/>
        </w:rPr>
        <w:t>除样书外，其他材料可提供复印件。所有申报材料的真实性由学院（部门）审核负责。</w:t>
      </w:r>
    </w:p>
    <w:p w:rsidR="000B28F4" w:rsidRPr="000B28F4" w:rsidRDefault="000B28F4" w:rsidP="000B28F4">
      <w:pPr>
        <w:spacing w:line="640" w:lineRule="exact"/>
        <w:ind w:leftChars="304" w:left="638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p w:rsidR="000B28F4" w:rsidRPr="000B28F4" w:rsidRDefault="000B28F4" w:rsidP="000B28F4">
      <w:pPr>
        <w:spacing w:line="600" w:lineRule="exact"/>
        <w:ind w:firstLineChars="1150" w:firstLine="368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0B28F4" w:rsidRPr="000B28F4" w:rsidTr="00C44F88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lastRenderedPageBreak/>
              <w:t>主持人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专业技术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proofErr w:type="gramStart"/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>E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—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B28F4" w:rsidRPr="000B28F4" w:rsidRDefault="000B28F4" w:rsidP="000B28F4">
            <w:pPr>
              <w:spacing w:line="40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专业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作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单</w:t>
            </w:r>
            <w:r w:rsidRPr="000B28F4">
              <w:rPr>
                <w:rFonts w:ascii="Times New Roman" w:eastAsia="宋体" w:hAnsi="Times New Roman" w:cs="Times New Roman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位</w:t>
            </w: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项目组中的</w:t>
            </w:r>
          </w:p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分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工</w:t>
            </w: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0B28F4" w:rsidRPr="000B28F4" w:rsidRDefault="000B28F4" w:rsidP="000B28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0B28F4" w:rsidRPr="000B28F4" w:rsidRDefault="000B28F4" w:rsidP="000B28F4">
      <w:pPr>
        <w:rPr>
          <w:rFonts w:ascii="Times New Roman" w:eastAsia="宋体" w:hAnsi="Times New Roman" w:cs="Times New Roman"/>
          <w:szCs w:val="20"/>
        </w:rPr>
      </w:pPr>
    </w:p>
    <w:p w:rsidR="000B28F4" w:rsidRPr="000B28F4" w:rsidRDefault="000B28F4" w:rsidP="000B28F4">
      <w:pPr>
        <w:rPr>
          <w:rFonts w:ascii="Times New Roman" w:eastAsia="仿宋_GB2312" w:hAnsi="Times New Roman" w:cs="Times New Roman"/>
          <w:sz w:val="28"/>
          <w:szCs w:val="28"/>
        </w:rPr>
      </w:pPr>
      <w:r w:rsidRPr="000B28F4">
        <w:rPr>
          <w:rFonts w:ascii="Times New Roman" w:eastAsia="仿宋_GB2312" w:hAnsi="Times New Roman" w:cs="Times New Roman" w:hint="eastAsia"/>
          <w:sz w:val="28"/>
          <w:szCs w:val="28"/>
        </w:rPr>
        <w:t>注：项目主持人不超过</w:t>
      </w:r>
      <w:r w:rsidRPr="000B28F4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0B28F4">
        <w:rPr>
          <w:rFonts w:ascii="Times New Roman" w:eastAsia="仿宋_GB2312" w:hAnsi="Times New Roman" w:cs="Times New Roman" w:hint="eastAsia"/>
          <w:sz w:val="28"/>
          <w:szCs w:val="28"/>
        </w:rPr>
        <w:t>人。在表格中可以并排填写。</w:t>
      </w:r>
    </w:p>
    <w:p w:rsidR="000B28F4" w:rsidRPr="000B28F4" w:rsidRDefault="000B28F4" w:rsidP="000B28F4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0B28F4" w:rsidRPr="000B28F4" w:rsidRDefault="000B28F4" w:rsidP="000B28F4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7697"/>
      </w:tblGrid>
      <w:tr w:rsidR="000B28F4" w:rsidRPr="000B28F4" w:rsidTr="00C44F88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课题研究的目标与解决的主要问题</w:t>
            </w:r>
          </w:p>
        </w:tc>
      </w:tr>
      <w:tr w:rsidR="000B28F4" w:rsidRPr="000B28F4" w:rsidTr="00BC44E4">
        <w:trPr>
          <w:trHeight w:val="7238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目标：</w:t>
            </w:r>
          </w:p>
        </w:tc>
      </w:tr>
      <w:tr w:rsidR="000B28F4" w:rsidRPr="000B28F4" w:rsidTr="00C44F88">
        <w:trPr>
          <w:trHeight w:val="50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解决的主要问题：</w:t>
            </w:r>
          </w:p>
        </w:tc>
      </w:tr>
      <w:tr w:rsidR="000B28F4" w:rsidRPr="000B28F4" w:rsidTr="00C44F88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0B28F4" w:rsidRPr="000B28F4" w:rsidTr="00C44F88">
        <w:trPr>
          <w:trHeight w:val="8238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现状：</w:t>
            </w:r>
          </w:p>
        </w:tc>
      </w:tr>
      <w:tr w:rsidR="000B28F4" w:rsidRPr="000B28F4" w:rsidTr="00C44F88">
        <w:trPr>
          <w:trHeight w:val="4497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趋势：</w:t>
            </w:r>
          </w:p>
        </w:tc>
      </w:tr>
      <w:tr w:rsidR="000B28F4" w:rsidRPr="000B28F4" w:rsidTr="00C44F88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0B28F4" w:rsidRPr="000B28F4" w:rsidTr="00C44F88">
        <w:trPr>
          <w:trHeight w:val="5123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0B28F4" w:rsidRPr="000B28F4" w:rsidTr="00C44F88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课题研究的创新点</w:t>
            </w:r>
          </w:p>
        </w:tc>
      </w:tr>
      <w:tr w:rsidR="000B28F4" w:rsidRPr="000B28F4" w:rsidTr="00C44F88">
        <w:trPr>
          <w:trHeight w:val="7300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0B28F4" w:rsidRPr="000B28F4" w:rsidTr="00C44F88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0B28F4" w:rsidRPr="000B28F4" w:rsidTr="00C44F88"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0B28F4" w:rsidRPr="000B28F4" w:rsidTr="00C44F88">
        <w:trPr>
          <w:trHeight w:val="540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课题研究的预期成果及其形式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2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3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4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5</w:t>
            </w:r>
            <w:r w:rsidRPr="000B28F4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、</w:t>
            </w:r>
          </w:p>
        </w:tc>
      </w:tr>
      <w:tr w:rsidR="000B28F4" w:rsidRPr="000B28F4" w:rsidTr="00C44F88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0B28F4" w:rsidRPr="000B28F4" w:rsidTr="00C44F88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实践意义</w:t>
            </w:r>
          </w:p>
        </w:tc>
      </w:tr>
      <w:tr w:rsidR="000B28F4" w:rsidRPr="000B28F4" w:rsidTr="00C44F88">
        <w:trPr>
          <w:trHeight w:val="4967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推广价值</w:t>
            </w:r>
          </w:p>
        </w:tc>
      </w:tr>
      <w:tr w:rsidR="000B28F4" w:rsidRPr="000B28F4" w:rsidTr="00C44F88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0B28F4" w:rsidRPr="000B28F4" w:rsidTr="00C44F88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0B28F4" w:rsidRPr="000B28F4" w:rsidTr="00C44F88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经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费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黑体" w:hAnsi="Times New Roman" w:cs="Times New Roman"/>
                <w:sz w:val="32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32"/>
                <w:szCs w:val="20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单位是否有条件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0B28F4">
              <w:rPr>
                <w:rFonts w:ascii="Times New Roman" w:eastAsia="宋体" w:hAnsi="宋体" w:cs="宋体" w:hint="eastAsia"/>
                <w:sz w:val="28"/>
                <w:szCs w:val="28"/>
              </w:rPr>
              <w:t>∶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配套：</w:t>
            </w:r>
          </w:p>
        </w:tc>
      </w:tr>
      <w:tr w:rsidR="000B28F4" w:rsidRPr="000B28F4" w:rsidTr="00C44F88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课题组筹集资金（万元）：</w:t>
            </w:r>
          </w:p>
        </w:tc>
      </w:tr>
      <w:tr w:rsidR="000B28F4" w:rsidRPr="000B28F4" w:rsidTr="00C44F88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其它资助渠道：</w:t>
            </w:r>
          </w:p>
        </w:tc>
      </w:tr>
      <w:tr w:rsidR="000B28F4" w:rsidRPr="000B28F4" w:rsidTr="00C44F88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</w:tc>
      </w:tr>
      <w:tr w:rsidR="000B28F4" w:rsidRPr="000B28F4" w:rsidTr="00C44F88">
        <w:trPr>
          <w:trHeight w:val="496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beforeLines="50" w:before="156"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所在部门意见：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、同意申报</w:t>
            </w:r>
          </w:p>
          <w:p w:rsidR="000B28F4" w:rsidRPr="000B28F4" w:rsidRDefault="000B28F4" w:rsidP="000B28F4">
            <w:pPr>
              <w:spacing w:line="600" w:lineRule="exact"/>
              <w:ind w:left="420" w:hangingChars="150" w:hanging="420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、推荐申报类别（重点课题、</w:t>
            </w:r>
            <w:proofErr w:type="gramStart"/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一般课题</w:t>
            </w:r>
            <w:proofErr w:type="gramEnd"/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或专项课题</w:t>
            </w:r>
            <w:r w:rsidRPr="000B28F4"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8"/>
              </w:rPr>
              <w:t>）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ind w:firstLineChars="1900" w:firstLine="53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负责人签字（盖章）：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B28F4" w:rsidRPr="000B28F4" w:rsidTr="00C44F88">
        <w:trPr>
          <w:trHeight w:val="6371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专家评审意见：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专家组组长（签字）：</w:t>
            </w:r>
          </w:p>
          <w:p w:rsidR="000B28F4" w:rsidRPr="000B28F4" w:rsidRDefault="000B28F4" w:rsidP="000B28F4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B28F4" w:rsidRPr="000B28F4" w:rsidTr="00C44F88">
        <w:trPr>
          <w:trHeight w:val="573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8F4" w:rsidRPr="000B28F4" w:rsidRDefault="000B28F4" w:rsidP="000B28F4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学校意见：</w:t>
            </w: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rPr>
                <w:rFonts w:ascii="Times New Roman" w:eastAsia="黑体" w:hAnsi="Times New Roman" w:cs="Times New Roman"/>
                <w:sz w:val="32"/>
                <w:szCs w:val="20"/>
              </w:rPr>
            </w:pPr>
          </w:p>
          <w:p w:rsidR="000B28F4" w:rsidRPr="000B28F4" w:rsidRDefault="000B28F4" w:rsidP="000B28F4">
            <w:pPr>
              <w:spacing w:line="600" w:lineRule="exact"/>
              <w:ind w:firstLineChars="1500" w:firstLine="42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负责人（签字）：</w:t>
            </w:r>
          </w:p>
          <w:p w:rsidR="000B28F4" w:rsidRPr="000B28F4" w:rsidRDefault="000B28F4" w:rsidP="000B28F4">
            <w:pPr>
              <w:spacing w:line="600" w:lineRule="exact"/>
              <w:ind w:left="5250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B28F4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742F1F" w:rsidRDefault="000B28F4" w:rsidP="000B28F4">
      <w:pPr>
        <w:jc w:val="center"/>
      </w:pPr>
      <w:r>
        <w:rPr>
          <w:rFonts w:ascii="华文中宋" w:eastAsia="华文中宋" w:hAnsi="华文中宋" w:cs="Times New Roman" w:hint="eastAsia"/>
          <w:bCs/>
          <w:spacing w:val="-20"/>
          <w:sz w:val="36"/>
          <w:szCs w:val="20"/>
        </w:rPr>
        <w:t xml:space="preserve">   </w:t>
      </w:r>
    </w:p>
    <w:sectPr w:rsidR="00742F1F" w:rsidSect="00BC44E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75" w:rsidRDefault="003C5E75" w:rsidP="000B28F4">
      <w:r>
        <w:separator/>
      </w:r>
    </w:p>
  </w:endnote>
  <w:endnote w:type="continuationSeparator" w:id="0">
    <w:p w:rsidR="003C5E75" w:rsidRDefault="003C5E75" w:rsidP="000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8F4" w:rsidRDefault="000B28F4" w:rsidP="00697AF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8F4" w:rsidRDefault="000B28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6"/>
      <w:docPartObj>
        <w:docPartGallery w:val="Page Numbers (Bottom of Page)"/>
        <w:docPartUnique/>
      </w:docPartObj>
    </w:sdtPr>
    <w:sdtContent>
      <w:p w:rsidR="00BC44E4" w:rsidRDefault="00BC44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44E4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75" w:rsidRDefault="003C5E75" w:rsidP="000B28F4">
      <w:r>
        <w:separator/>
      </w:r>
    </w:p>
  </w:footnote>
  <w:footnote w:type="continuationSeparator" w:id="0">
    <w:p w:rsidR="003C5E75" w:rsidRDefault="003C5E75" w:rsidP="000B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4"/>
    <w:rsid w:val="00002F04"/>
    <w:rsid w:val="000B28F4"/>
    <w:rsid w:val="00270614"/>
    <w:rsid w:val="003C5E75"/>
    <w:rsid w:val="00742F1F"/>
    <w:rsid w:val="00B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8F4"/>
    <w:rPr>
      <w:sz w:val="18"/>
      <w:szCs w:val="18"/>
    </w:rPr>
  </w:style>
  <w:style w:type="character" w:styleId="a5">
    <w:name w:val="page number"/>
    <w:basedOn w:val="a0"/>
    <w:rsid w:val="000B28F4"/>
  </w:style>
  <w:style w:type="paragraph" w:styleId="a6">
    <w:name w:val="Balloon Text"/>
    <w:basedOn w:val="a"/>
    <w:link w:val="Char1"/>
    <w:uiPriority w:val="99"/>
    <w:semiHidden/>
    <w:unhideWhenUsed/>
    <w:rsid w:val="00BC44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44E4"/>
    <w:rPr>
      <w:sz w:val="18"/>
      <w:szCs w:val="18"/>
    </w:rPr>
  </w:style>
  <w:style w:type="paragraph" w:styleId="a7">
    <w:name w:val="No Spacing"/>
    <w:link w:val="Char2"/>
    <w:uiPriority w:val="1"/>
    <w:qFormat/>
    <w:rsid w:val="00BC44E4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BC44E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2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28F4"/>
    <w:rPr>
      <w:sz w:val="18"/>
      <w:szCs w:val="18"/>
    </w:rPr>
  </w:style>
  <w:style w:type="character" w:styleId="a5">
    <w:name w:val="page number"/>
    <w:basedOn w:val="a0"/>
    <w:rsid w:val="000B28F4"/>
  </w:style>
  <w:style w:type="paragraph" w:styleId="a6">
    <w:name w:val="Balloon Text"/>
    <w:basedOn w:val="a"/>
    <w:link w:val="Char1"/>
    <w:uiPriority w:val="99"/>
    <w:semiHidden/>
    <w:unhideWhenUsed/>
    <w:rsid w:val="00BC44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44E4"/>
    <w:rPr>
      <w:sz w:val="18"/>
      <w:szCs w:val="18"/>
    </w:rPr>
  </w:style>
  <w:style w:type="paragraph" w:styleId="a7">
    <w:name w:val="No Spacing"/>
    <w:link w:val="Char2"/>
    <w:uiPriority w:val="1"/>
    <w:qFormat/>
    <w:rsid w:val="00BC44E4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BC44E4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6"/>
    <w:rsid w:val="00901025"/>
    <w:rsid w:val="00E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27B89E9B824D9B976FD649A9862D72">
    <w:name w:val="EB27B89E9B824D9B976FD649A9862D72"/>
    <w:rsid w:val="00E904A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27B89E9B824D9B976FD649A9862D72">
    <w:name w:val="EB27B89E9B824D9B976FD649A9862D72"/>
    <w:rsid w:val="00E904A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2017-03-17T08:32:00Z</dcterms:created>
  <dcterms:modified xsi:type="dcterms:W3CDTF">2017-03-17T08:55:00Z</dcterms:modified>
</cp:coreProperties>
</file>